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013122" w:rsidP="00124F55">
      <w:r w:rsidRPr="0001312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817211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817211" w:rsidTr="00B066C1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817211" w:rsidRDefault="0056201C" w:rsidP="00B066C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ИА</w:t>
            </w:r>
            <w:r w:rsidR="00706DBE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817211">
              <w:rPr>
                <w:rFonts w:ascii="Tahoma" w:hAnsi="Tahoma" w:cs="Tahoma"/>
                <w:szCs w:val="20"/>
              </w:rPr>
              <w:t>0</w:t>
            </w:r>
            <w:r w:rsidRPr="00817211">
              <w:rPr>
                <w:rFonts w:ascii="Tahoma" w:hAnsi="Tahoma" w:cs="Tahoma"/>
                <w:szCs w:val="20"/>
              </w:rPr>
              <w:t>218</w:t>
            </w:r>
          </w:p>
        </w:tc>
      </w:tr>
    </w:tbl>
    <w:p w:rsidR="00124F55" w:rsidRDefault="00124F55" w:rsidP="00DF5FA5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B066C1" w:rsidRPr="00B066C1" w:rsidRDefault="00B066C1" w:rsidP="00DF5FA5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817211" w:rsidRDefault="00124F55" w:rsidP="00DF5FA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01713A" w:rsidRPr="00817211">
        <w:rPr>
          <w:rFonts w:ascii="Tahoma" w:hAnsi="Tahoma" w:cs="Tahoma"/>
          <w:b/>
          <w:sz w:val="20"/>
          <w:szCs w:val="20"/>
        </w:rPr>
        <w:t>Индикаторы «</w:t>
      </w:r>
      <w:proofErr w:type="spellStart"/>
      <w:r w:rsidR="0001713A" w:rsidRPr="00817211">
        <w:rPr>
          <w:rFonts w:ascii="Tahoma" w:hAnsi="Tahoma" w:cs="Tahoma"/>
          <w:b/>
          <w:sz w:val="20"/>
          <w:szCs w:val="20"/>
        </w:rPr>
        <w:t>Дезиконт</w:t>
      </w:r>
      <w:proofErr w:type="spellEnd"/>
      <w:r w:rsidR="0001713A" w:rsidRPr="00817211">
        <w:rPr>
          <w:rFonts w:ascii="Tahoma" w:hAnsi="Tahoma" w:cs="Tahoma"/>
          <w:b/>
          <w:sz w:val="20"/>
          <w:szCs w:val="20"/>
        </w:rPr>
        <w:t xml:space="preserve"> ПВ»</w:t>
      </w:r>
      <w:r w:rsidR="0056201C" w:rsidRPr="00817211">
        <w:rPr>
          <w:rFonts w:ascii="Tahoma" w:hAnsi="Tahoma" w:cs="Tahoma"/>
          <w:b/>
          <w:sz w:val="20"/>
          <w:szCs w:val="20"/>
        </w:rPr>
        <w:t xml:space="preserve"> (100шт/</w:t>
      </w:r>
      <w:proofErr w:type="spellStart"/>
      <w:r w:rsidR="0056201C" w:rsidRPr="00817211">
        <w:rPr>
          <w:rFonts w:ascii="Tahoma" w:hAnsi="Tahoma" w:cs="Tahoma"/>
          <w:b/>
          <w:sz w:val="20"/>
          <w:szCs w:val="20"/>
        </w:rPr>
        <w:t>уп</w:t>
      </w:r>
      <w:proofErr w:type="spellEnd"/>
      <w:r w:rsidR="0056201C" w:rsidRPr="00817211">
        <w:rPr>
          <w:rFonts w:ascii="Tahoma" w:hAnsi="Tahoma" w:cs="Tahoma"/>
          <w:b/>
          <w:sz w:val="20"/>
          <w:szCs w:val="20"/>
        </w:rPr>
        <w:t>)</w:t>
      </w:r>
    </w:p>
    <w:p w:rsidR="00934F1E" w:rsidRPr="00817211" w:rsidRDefault="00934F1E" w:rsidP="00B066C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EB19AB">
        <w:trPr>
          <w:trHeight w:val="468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1C" w:rsidRPr="00817211" w:rsidRDefault="0056201C" w:rsidP="007A5355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Индикаторы </w:t>
            </w:r>
          </w:p>
          <w:p w:rsidR="00124F55" w:rsidRPr="00817211" w:rsidRDefault="0056201C" w:rsidP="0056201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«</w:t>
            </w:r>
            <w:proofErr w:type="spellStart"/>
            <w:r w:rsidRPr="00817211">
              <w:rPr>
                <w:rFonts w:ascii="Tahoma" w:hAnsi="Tahoma" w:cs="Tahoma"/>
                <w:b/>
                <w:szCs w:val="20"/>
              </w:rPr>
              <w:t>Дезиконт</w:t>
            </w:r>
            <w:proofErr w:type="spellEnd"/>
            <w:r w:rsidRPr="00817211">
              <w:rPr>
                <w:rFonts w:ascii="Tahoma" w:hAnsi="Tahoma" w:cs="Tahoma"/>
                <w:b/>
                <w:szCs w:val="20"/>
              </w:rPr>
              <w:t xml:space="preserve"> - перекись водорода»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677B0E" w:rsidRDefault="0056201C" w:rsidP="00677B0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17211">
              <w:rPr>
                <w:rFonts w:ascii="Tahoma" w:hAnsi="Tahoma" w:cs="Tahoma"/>
                <w:sz w:val="20"/>
                <w:szCs w:val="20"/>
              </w:rPr>
              <w:t>100</w:t>
            </w:r>
            <w:r w:rsidR="00EB1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17211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Pr="0081721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19AB" w:rsidRDefault="00677B0E" w:rsidP="00677B0E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77B0E">
              <w:rPr>
                <w:rFonts w:ascii="Tahoma" w:hAnsi="Tahoma" w:cs="Tahoma"/>
                <w:szCs w:val="20"/>
              </w:rPr>
              <w:t>ТУ 9398-038-11764404-2003</w:t>
            </w:r>
            <w:r w:rsidR="00EB19AB">
              <w:rPr>
                <w:rFonts w:ascii="Tahoma" w:hAnsi="Tahoma" w:cs="Tahoma"/>
                <w:szCs w:val="20"/>
              </w:rPr>
              <w:t xml:space="preserve"> </w:t>
            </w:r>
          </w:p>
          <w:p w:rsidR="00124F55" w:rsidRPr="00677B0E" w:rsidRDefault="00677B0E" w:rsidP="00677B0E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</w:t>
            </w:r>
            <w:bookmarkStart w:id="0" w:name="_GoBack"/>
            <w:bookmarkEnd w:id="0"/>
            <w:r>
              <w:rPr>
                <w:rFonts w:ascii="Tahoma" w:hAnsi="Tahoma" w:cs="Tahoma"/>
                <w:szCs w:val="20"/>
              </w:rPr>
              <w:t>лент</w:t>
            </w:r>
          </w:p>
        </w:tc>
      </w:tr>
      <w:tr w:rsidR="007611B7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18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026951" w:rsidP="00026951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C</w:t>
            </w:r>
            <w:r w:rsidRPr="003638B8">
              <w:rPr>
                <w:rFonts w:ascii="Tahoma" w:hAnsi="Tahoma" w:cs="Tahoma"/>
                <w:szCs w:val="20"/>
              </w:rPr>
              <w:t>рок годности</w:t>
            </w:r>
            <w:r>
              <w:rPr>
                <w:rFonts w:ascii="Tahoma" w:hAnsi="Tahoma" w:cs="Tahoma"/>
                <w:szCs w:val="20"/>
              </w:rPr>
              <w:t>на дату поставки</w:t>
            </w:r>
          </w:p>
          <w:p w:rsidR="007611B7" w:rsidRPr="00817211" w:rsidRDefault="00934F1E" w:rsidP="00026951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</w:t>
            </w:r>
            <w:r w:rsidR="00026951">
              <w:rPr>
                <w:rFonts w:ascii="Tahoma" w:hAnsi="Tahoma" w:cs="Tahoma"/>
                <w:b/>
                <w:szCs w:val="20"/>
              </w:rPr>
              <w:t>е менее 16 мес.</w:t>
            </w:r>
          </w:p>
        </w:tc>
      </w:tr>
      <w:tr w:rsidR="00934F1E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B066C1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C1" w:rsidRPr="00B066C1" w:rsidRDefault="00B066C1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1</w:t>
            </w:r>
            <w:r>
              <w:rPr>
                <w:rFonts w:ascii="Tahoma" w:hAnsi="Tahoma" w:cs="Tahoma"/>
                <w:szCs w:val="20"/>
              </w:rPr>
              <w:t>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C1" w:rsidRPr="00817211" w:rsidRDefault="00B066C1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C1" w:rsidRPr="00817211" w:rsidRDefault="00B066C1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B066C1" w:rsidRPr="00817211" w:rsidRDefault="00B066C1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Целостность упаковки обязательна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817211">
              <w:rPr>
                <w:rFonts w:ascii="Tahoma" w:hAnsi="Tahoma" w:cs="Tahoma"/>
                <w:szCs w:val="20"/>
              </w:rPr>
              <w:t>24-51</w:t>
            </w:r>
            <w:r w:rsidRPr="00817211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26951"/>
    <w:rsid w:val="000558D8"/>
    <w:rsid w:val="000910BF"/>
    <w:rsid w:val="0012242F"/>
    <w:rsid w:val="00124F55"/>
    <w:rsid w:val="001C0C3F"/>
    <w:rsid w:val="00242302"/>
    <w:rsid w:val="00256491"/>
    <w:rsid w:val="003509B8"/>
    <w:rsid w:val="0036355F"/>
    <w:rsid w:val="003F43FA"/>
    <w:rsid w:val="00440093"/>
    <w:rsid w:val="004E5042"/>
    <w:rsid w:val="0056201C"/>
    <w:rsid w:val="005C5BEB"/>
    <w:rsid w:val="00677B0E"/>
    <w:rsid w:val="006E4CA1"/>
    <w:rsid w:val="00706DBE"/>
    <w:rsid w:val="007611B7"/>
    <w:rsid w:val="0076163E"/>
    <w:rsid w:val="00817211"/>
    <w:rsid w:val="008403C8"/>
    <w:rsid w:val="00841A1A"/>
    <w:rsid w:val="00863E4A"/>
    <w:rsid w:val="00917394"/>
    <w:rsid w:val="00934F1E"/>
    <w:rsid w:val="00984BE3"/>
    <w:rsid w:val="009B7191"/>
    <w:rsid w:val="00AE26BC"/>
    <w:rsid w:val="00B066C1"/>
    <w:rsid w:val="00B8539A"/>
    <w:rsid w:val="00DC1BD6"/>
    <w:rsid w:val="00DF5FA5"/>
    <w:rsid w:val="00E73169"/>
    <w:rsid w:val="00E80C75"/>
    <w:rsid w:val="00E93D4C"/>
    <w:rsid w:val="00EB19AB"/>
    <w:rsid w:val="00EC0140"/>
    <w:rsid w:val="00F84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33</cp:revision>
  <dcterms:created xsi:type="dcterms:W3CDTF">2015-09-11T05:56:00Z</dcterms:created>
  <dcterms:modified xsi:type="dcterms:W3CDTF">2022-07-13T11:45:00Z</dcterms:modified>
</cp:coreProperties>
</file>